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C1" w:rsidRDefault="00E91B15" w:rsidP="00B02F64">
      <w:pPr>
        <w:rPr>
          <w:rFonts w:ascii="Arial" w:hAnsi="Arial" w:cs="Arial"/>
        </w:rPr>
      </w:pPr>
      <w:r w:rsidRPr="00E91B15">
        <w:rPr>
          <w:rFonts w:ascii="Arial" w:hAnsi="Arial" w:cs="Arial"/>
          <w:noProof/>
        </w:rPr>
        <w:drawing>
          <wp:inline distT="0" distB="0" distL="0" distR="0">
            <wp:extent cx="2428875" cy="1040946"/>
            <wp:effectExtent l="19050" t="0" r="9525" b="0"/>
            <wp:docPr id="3" name="Obraz 1" descr="D:\Marta\KRÓLEWSKIE PONIDZIE\Logo\logo królewskie ponidz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rta\KRÓLEWSKIE PONIDZIE\Logo\logo królewskie ponidzi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746" cy="104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B15" w:rsidRDefault="00E91B15" w:rsidP="001E3FAD">
      <w:pPr>
        <w:jc w:val="center"/>
        <w:rPr>
          <w:b/>
        </w:rPr>
      </w:pPr>
    </w:p>
    <w:p w:rsidR="00EA6DD4" w:rsidRDefault="00EA6DD4" w:rsidP="00B16F7E">
      <w:pPr>
        <w:jc w:val="center"/>
        <w:rPr>
          <w:b/>
        </w:rPr>
      </w:pPr>
      <w:r>
        <w:rPr>
          <w:b/>
        </w:rPr>
        <w:t xml:space="preserve">PROTOKÓŁ </w:t>
      </w:r>
    </w:p>
    <w:p w:rsidR="00EA6DD4" w:rsidRDefault="00EA6DD4" w:rsidP="00B16F7E">
      <w:pPr>
        <w:jc w:val="center"/>
        <w:rPr>
          <w:b/>
        </w:rPr>
      </w:pPr>
      <w:r>
        <w:rPr>
          <w:b/>
        </w:rPr>
        <w:t xml:space="preserve">WALNEGO ZEBRANIA CZŁONKÓW „KRÓLEWSKIEGO PONIDZIA” </w:t>
      </w:r>
    </w:p>
    <w:p w:rsidR="00B16F7E" w:rsidRDefault="00EA6DD4" w:rsidP="00B16F7E">
      <w:pPr>
        <w:jc w:val="center"/>
        <w:rPr>
          <w:b/>
        </w:rPr>
      </w:pPr>
      <w:r>
        <w:rPr>
          <w:b/>
        </w:rPr>
        <w:t>Z DNIA 1 GRUDNIA 2016 ROKU</w:t>
      </w:r>
    </w:p>
    <w:p w:rsidR="00B16F7E" w:rsidRDefault="00B16F7E" w:rsidP="00B16F7E">
      <w:pPr>
        <w:jc w:val="center"/>
        <w:rPr>
          <w:b/>
        </w:rPr>
      </w:pPr>
    </w:p>
    <w:p w:rsidR="00EA6DD4" w:rsidRDefault="00EA6DD4" w:rsidP="00B16F7E">
      <w:pPr>
        <w:jc w:val="both"/>
      </w:pPr>
      <w:r>
        <w:t>W dniu 01</w:t>
      </w:r>
      <w:r w:rsidR="00B16F7E">
        <w:t>.12.2016</w:t>
      </w:r>
      <w:r w:rsidR="00321163">
        <w:t xml:space="preserve"> </w:t>
      </w:r>
      <w:r>
        <w:t>r. o godz</w:t>
      </w:r>
      <w:r w:rsidRPr="00EA6DD4">
        <w:t xml:space="preserve">. 15.30 w </w:t>
      </w:r>
      <w:r>
        <w:t>Europejskim</w:t>
      </w:r>
      <w:r w:rsidRPr="00EA6DD4">
        <w:t xml:space="preserve"> Centrum Bajki im. Koziołka Matołka w Pacanowie</w:t>
      </w:r>
      <w:r>
        <w:t xml:space="preserve"> odbyło się Walne Zebranie Członków „Królewskiego </w:t>
      </w:r>
      <w:proofErr w:type="spellStart"/>
      <w:r>
        <w:t>Ponidzia</w:t>
      </w:r>
      <w:proofErr w:type="spellEnd"/>
      <w:r>
        <w:t>”.</w:t>
      </w:r>
    </w:p>
    <w:p w:rsidR="00EA6DD4" w:rsidRDefault="00EA6DD4" w:rsidP="00B16F7E">
      <w:pPr>
        <w:jc w:val="both"/>
      </w:pPr>
      <w:r>
        <w:t xml:space="preserve">Zgodnie z listą obecności </w:t>
      </w:r>
      <w:r w:rsidRPr="00624D5A">
        <w:rPr>
          <w:i/>
        </w:rPr>
        <w:t>(załącznik nr 1)</w:t>
      </w:r>
      <w:r>
        <w:t xml:space="preserve"> obecnych było 37 osób. W pierwszym terminie Walne Zebranie nie osiągnęło statutowego quorum w związku z powyższym na drugi termin wyznaczono godz. 16.00, zgodnie ze statutem „Królewskiego </w:t>
      </w:r>
      <w:proofErr w:type="spellStart"/>
      <w:r>
        <w:t>Ponidzia</w:t>
      </w:r>
      <w:proofErr w:type="spellEnd"/>
      <w:r>
        <w:t>”.</w:t>
      </w:r>
    </w:p>
    <w:p w:rsidR="00EA6DD4" w:rsidRDefault="00EA6DD4" w:rsidP="00B16F7E">
      <w:pPr>
        <w:jc w:val="both"/>
      </w:pPr>
    </w:p>
    <w:p w:rsidR="00EA6DD4" w:rsidRPr="00EA6DD4" w:rsidRDefault="00EA6DD4" w:rsidP="00EA6DD4">
      <w:pPr>
        <w:pStyle w:val="NormalnyWeb"/>
        <w:spacing w:before="0" w:beforeAutospacing="0" w:after="0" w:afterAutospacing="0"/>
        <w:ind w:right="23"/>
        <w:jc w:val="both"/>
        <w:rPr>
          <w:b/>
        </w:rPr>
      </w:pPr>
      <w:r w:rsidRPr="00EA6DD4">
        <w:rPr>
          <w:rStyle w:val="Pogrubienie"/>
          <w:b w:val="0"/>
        </w:rPr>
        <w:t>Porządek Walnego Zebrania</w:t>
      </w:r>
      <w:r w:rsidR="00624D5A">
        <w:rPr>
          <w:rStyle w:val="Pogrubienie"/>
          <w:b w:val="0"/>
        </w:rPr>
        <w:t xml:space="preserve"> przedstawiał się następująco </w:t>
      </w:r>
      <w:r w:rsidR="00624D5A" w:rsidRPr="00624D5A">
        <w:rPr>
          <w:rStyle w:val="Pogrubienie"/>
          <w:b w:val="0"/>
          <w:i/>
        </w:rPr>
        <w:t>(załącznik nr 2)</w:t>
      </w:r>
      <w:r w:rsidRPr="00EA6DD4">
        <w:rPr>
          <w:rStyle w:val="Pogrubienie"/>
          <w:b w:val="0"/>
        </w:rPr>
        <w:t>:</w:t>
      </w:r>
    </w:p>
    <w:p w:rsidR="00EA6DD4" w:rsidRPr="00EA6DD4" w:rsidRDefault="00EA6DD4" w:rsidP="00EA6DD4">
      <w:pPr>
        <w:numPr>
          <w:ilvl w:val="0"/>
          <w:numId w:val="5"/>
        </w:numPr>
      </w:pPr>
      <w:r w:rsidRPr="00EA6DD4">
        <w:t>Otwarcie, wybór Przewodniczącego i Protokolanta oraz przyjęcie porządku obrad.</w:t>
      </w:r>
    </w:p>
    <w:p w:rsidR="00EA6DD4" w:rsidRPr="00EA6DD4" w:rsidRDefault="00EA6DD4" w:rsidP="00EA6DD4">
      <w:pPr>
        <w:numPr>
          <w:ilvl w:val="0"/>
          <w:numId w:val="5"/>
        </w:numPr>
      </w:pPr>
      <w:r w:rsidRPr="00EA6DD4">
        <w:t>Zatwierdzenie protokołu z poprzedniego Walnego Zebrania.</w:t>
      </w:r>
    </w:p>
    <w:p w:rsidR="00EA6DD4" w:rsidRPr="00EA6DD4" w:rsidRDefault="00EA6DD4" w:rsidP="00EA6DD4">
      <w:pPr>
        <w:numPr>
          <w:ilvl w:val="0"/>
          <w:numId w:val="5"/>
        </w:numPr>
      </w:pPr>
      <w:r w:rsidRPr="00EA6DD4">
        <w:t>Podjęcie Uchwały w sprawie uzupełnienie składu Rady z terenu gminy Pacanów.</w:t>
      </w:r>
    </w:p>
    <w:p w:rsidR="00EA6DD4" w:rsidRPr="00EA6DD4" w:rsidRDefault="00EA6DD4" w:rsidP="00EA6DD4">
      <w:pPr>
        <w:numPr>
          <w:ilvl w:val="0"/>
          <w:numId w:val="5"/>
        </w:numPr>
      </w:pPr>
      <w:r w:rsidRPr="00EA6DD4">
        <w:t>Sprawy różne.</w:t>
      </w:r>
    </w:p>
    <w:p w:rsidR="00EA6DD4" w:rsidRPr="00EA6DD4" w:rsidRDefault="00EA6DD4" w:rsidP="00B16F7E">
      <w:pPr>
        <w:jc w:val="both"/>
      </w:pPr>
    </w:p>
    <w:p w:rsidR="00EA6DD4" w:rsidRDefault="00624D5A" w:rsidP="00B16F7E">
      <w:pPr>
        <w:jc w:val="both"/>
      </w:pPr>
      <w:r w:rsidRPr="00624D5A">
        <w:rPr>
          <w:b/>
        </w:rPr>
        <w:t>Ad. 1.</w:t>
      </w:r>
      <w:r>
        <w:t xml:space="preserve"> Prezes Artur Cygan przywitał wszystkich zgromadzonych członków „Królewskiego </w:t>
      </w:r>
      <w:proofErr w:type="spellStart"/>
      <w:r>
        <w:t>Ponidzia</w:t>
      </w:r>
      <w:proofErr w:type="spellEnd"/>
      <w:r>
        <w:t xml:space="preserve">”. Na Przewodniczącego posiedzenia Prezes Artur Cygan zaproponował Jacka Balickiego, na protokolanta Renatę Nasieniak. W głosowaniu jawnym poparto jednogłośnie powyższe kandydatury. </w:t>
      </w:r>
    </w:p>
    <w:p w:rsidR="00624D5A" w:rsidRDefault="00624D5A" w:rsidP="00B16F7E">
      <w:pPr>
        <w:jc w:val="both"/>
      </w:pPr>
    </w:p>
    <w:p w:rsidR="00624D5A" w:rsidRDefault="00624D5A" w:rsidP="00B16F7E">
      <w:pPr>
        <w:jc w:val="both"/>
      </w:pPr>
      <w:r>
        <w:t xml:space="preserve">Przewodniczący posiedzenia Jacek Balicki przedstawił porządek obrad Walnego Zebrania Członków. Porządek został postawiony pod głosowanie i przyjęty jednogłośnie. </w:t>
      </w:r>
    </w:p>
    <w:p w:rsidR="00624D5A" w:rsidRDefault="00624D5A" w:rsidP="00B16F7E">
      <w:pPr>
        <w:jc w:val="both"/>
      </w:pPr>
    </w:p>
    <w:p w:rsidR="00624D5A" w:rsidRDefault="00624D5A" w:rsidP="00B16F7E">
      <w:pPr>
        <w:jc w:val="both"/>
      </w:pPr>
      <w:r w:rsidRPr="00624D5A">
        <w:rPr>
          <w:b/>
        </w:rPr>
        <w:t>Ad.</w:t>
      </w:r>
      <w:r>
        <w:rPr>
          <w:b/>
        </w:rPr>
        <w:t xml:space="preserve"> 2.</w:t>
      </w:r>
      <w:r w:rsidRPr="00624D5A">
        <w:rPr>
          <w:b/>
        </w:rPr>
        <w:t xml:space="preserve"> </w:t>
      </w:r>
      <w:r>
        <w:t xml:space="preserve">Jacek Balicki poinformował, iż protokół z Walnego Zebrania Członków z dnia 05.10.2016 roku został zamieszczony na stronie internetowej LGD. W związku z powyższym postawił wniosek o nie odczytywanie treści protokołu. Wniosek został przyjęty jednogłośnie. Jacek Balicki postawił wniosek o przyjęcie protokołu. Protokół przyjęto jednogłośnie.  </w:t>
      </w:r>
    </w:p>
    <w:p w:rsidR="00624D5A" w:rsidRDefault="00624D5A" w:rsidP="00B16F7E">
      <w:pPr>
        <w:jc w:val="both"/>
      </w:pPr>
    </w:p>
    <w:p w:rsidR="00624D5A" w:rsidRDefault="00624D5A" w:rsidP="00B16F7E">
      <w:pPr>
        <w:jc w:val="both"/>
      </w:pPr>
      <w:r w:rsidRPr="00624D5A">
        <w:rPr>
          <w:b/>
        </w:rPr>
        <w:t xml:space="preserve">Ad. 3. </w:t>
      </w:r>
      <w:r>
        <w:rPr>
          <w:b/>
        </w:rPr>
        <w:t xml:space="preserve"> </w:t>
      </w:r>
      <w:r w:rsidR="00E14584" w:rsidRPr="00E14584">
        <w:t xml:space="preserve">W związku z wpłynięciem w dniu 17.10.2016 r. rezygnacji z reprezentowania sektora gospodarczego w Radzie „Królewskiego </w:t>
      </w:r>
      <w:proofErr w:type="spellStart"/>
      <w:r w:rsidR="00E14584" w:rsidRPr="00E14584">
        <w:t>Ponidzia</w:t>
      </w:r>
      <w:proofErr w:type="spellEnd"/>
      <w:r w:rsidR="00E14584" w:rsidRPr="00E14584">
        <w:t xml:space="preserve">” a tym samym rezygnacji z zasiadania w Radzie LGD Pana Stanisław Stańczyka, Przewodniczący Jacek Balicki </w:t>
      </w:r>
      <w:r w:rsidR="00E14584">
        <w:t xml:space="preserve">postawił wniosek o przyjęciu Uchwały nr 6/2016 Walnego Zebrania Członków „Królewskiego </w:t>
      </w:r>
      <w:proofErr w:type="spellStart"/>
      <w:r w:rsidR="00E14584">
        <w:t>Ponidzia</w:t>
      </w:r>
      <w:proofErr w:type="spellEnd"/>
      <w:r w:rsidR="00E14584">
        <w:t xml:space="preserve">” z dnia 01.12.2016 r. w sprawie odwołania członka Rady „Królewskiego </w:t>
      </w:r>
      <w:proofErr w:type="spellStart"/>
      <w:r w:rsidR="00E14584">
        <w:t>Ponidzia</w:t>
      </w:r>
      <w:proofErr w:type="spellEnd"/>
      <w:r w:rsidR="00E14584">
        <w:t xml:space="preserve">” </w:t>
      </w:r>
      <w:r w:rsidR="00E14584" w:rsidRPr="00E14584">
        <w:rPr>
          <w:i/>
        </w:rPr>
        <w:t>(załącznik nr 3)</w:t>
      </w:r>
      <w:r w:rsidR="00E14584">
        <w:t xml:space="preserve">. Uchwałę przyjęto jednogłośnie. </w:t>
      </w:r>
    </w:p>
    <w:p w:rsidR="00E14584" w:rsidRDefault="00E14584" w:rsidP="00B16F7E">
      <w:pPr>
        <w:jc w:val="both"/>
      </w:pPr>
    </w:p>
    <w:p w:rsidR="00E14584" w:rsidRDefault="00E14584" w:rsidP="00B16F7E">
      <w:pPr>
        <w:jc w:val="both"/>
      </w:pPr>
    </w:p>
    <w:p w:rsidR="00E14584" w:rsidRDefault="00E14584" w:rsidP="00B16F7E">
      <w:pPr>
        <w:jc w:val="both"/>
      </w:pPr>
      <w:r>
        <w:t xml:space="preserve">Zaproponowano uzupełnienie składu Rady „Królewskiego </w:t>
      </w:r>
      <w:proofErr w:type="spellStart"/>
      <w:r>
        <w:t>Ponidzia</w:t>
      </w:r>
      <w:proofErr w:type="spellEnd"/>
      <w:r>
        <w:t xml:space="preserve">” </w:t>
      </w:r>
      <w:r w:rsidR="00F870B2">
        <w:t xml:space="preserve">o sektor gospodarczy, zgłoszono Pana Henryka Górę reprezentującego Gminę Pacanów. </w:t>
      </w:r>
      <w:r w:rsidR="00F870B2" w:rsidRPr="00E14584">
        <w:t xml:space="preserve">Przewodniczący Jacek Balicki </w:t>
      </w:r>
      <w:r w:rsidR="00F870B2">
        <w:t xml:space="preserve">postawił wniosek o przyjęciu Uchwały nr 7/2016 Walnego Zebrania Członków „Królewskiego </w:t>
      </w:r>
      <w:proofErr w:type="spellStart"/>
      <w:r w:rsidR="00F870B2">
        <w:t>Ponidzia</w:t>
      </w:r>
      <w:proofErr w:type="spellEnd"/>
      <w:r w:rsidR="00F870B2">
        <w:t xml:space="preserve">” z dnia 01.12.2016 r. w sprawie uzupełnienia składu Rady „Królewskiego </w:t>
      </w:r>
      <w:proofErr w:type="spellStart"/>
      <w:r w:rsidR="00F870B2">
        <w:t>Ponidzia</w:t>
      </w:r>
      <w:proofErr w:type="spellEnd"/>
      <w:r w:rsidR="00F870B2">
        <w:t xml:space="preserve">” </w:t>
      </w:r>
      <w:r w:rsidR="00F870B2" w:rsidRPr="00E14584">
        <w:rPr>
          <w:i/>
        </w:rPr>
        <w:t xml:space="preserve">(załącznik </w:t>
      </w:r>
      <w:r w:rsidR="00F870B2">
        <w:rPr>
          <w:i/>
        </w:rPr>
        <w:t>nr 4</w:t>
      </w:r>
      <w:r w:rsidR="00F870B2" w:rsidRPr="00E14584">
        <w:rPr>
          <w:i/>
        </w:rPr>
        <w:t>)</w:t>
      </w:r>
      <w:r w:rsidR="00F870B2">
        <w:t>. Uchwałę przyjęto jednogłośnie.</w:t>
      </w:r>
    </w:p>
    <w:p w:rsidR="00F870B2" w:rsidRDefault="00F870B2" w:rsidP="00B16F7E">
      <w:pPr>
        <w:jc w:val="both"/>
      </w:pPr>
    </w:p>
    <w:p w:rsidR="00F870B2" w:rsidRPr="00F870B2" w:rsidRDefault="00F870B2" w:rsidP="00F870B2">
      <w:pPr>
        <w:tabs>
          <w:tab w:val="left" w:pos="5040"/>
        </w:tabs>
      </w:pPr>
      <w:r w:rsidRPr="00F870B2">
        <w:rPr>
          <w:b/>
        </w:rPr>
        <w:t xml:space="preserve">Ad. 4. </w:t>
      </w:r>
      <w:r>
        <w:rPr>
          <w:b/>
        </w:rPr>
        <w:t xml:space="preserve"> </w:t>
      </w:r>
      <w:r>
        <w:t xml:space="preserve">W sprawach różnych Pani Ewa </w:t>
      </w:r>
      <w:proofErr w:type="spellStart"/>
      <w:r>
        <w:t>Satora</w:t>
      </w:r>
      <w:proofErr w:type="spellEnd"/>
      <w:r>
        <w:t xml:space="preserve"> poinformowała o zakończonym naborze na Podejmowanie działalności gospodarczej oraz o alokacji środków na to działanie. W związku ze zbliżającymi się konkursami na: </w:t>
      </w:r>
      <w:r w:rsidRPr="00F870B2">
        <w:rPr>
          <w:i/>
        </w:rPr>
        <w:t>Budowa, przebudowa, modernizacja infrastruktury rekreacyjnej, sportowej i kulturalnej</w:t>
      </w:r>
      <w:r>
        <w:rPr>
          <w:sz w:val="20"/>
          <w:szCs w:val="20"/>
        </w:rPr>
        <w:t xml:space="preserve"> oraz </w:t>
      </w:r>
      <w:r w:rsidRPr="00F870B2">
        <w:rPr>
          <w:i/>
        </w:rPr>
        <w:t xml:space="preserve">Wspieranie inicjatyw wykorzystujących narzędzia </w:t>
      </w:r>
      <w:r w:rsidRPr="00F870B2">
        <w:rPr>
          <w:i/>
        </w:rPr>
        <w:lastRenderedPageBreak/>
        <w:t>informatyczne w kreowaniu wizerunku obszaru</w:t>
      </w:r>
      <w:r>
        <w:rPr>
          <w:i/>
        </w:rPr>
        <w:t xml:space="preserve">, </w:t>
      </w:r>
      <w:r w:rsidRPr="00F870B2">
        <w:t xml:space="preserve">zaprosiła na szkolenia, organizowane przez LGD, oraz na bezpośrednie konsultacje w biurze, co zapewni dobrą jakość składanych do LGD wniosków. </w:t>
      </w:r>
    </w:p>
    <w:p w:rsidR="00F870B2" w:rsidRDefault="00F870B2" w:rsidP="00B16F7E">
      <w:pPr>
        <w:jc w:val="both"/>
      </w:pPr>
    </w:p>
    <w:p w:rsidR="00F870B2" w:rsidRPr="00F870B2" w:rsidRDefault="00A1320C" w:rsidP="00B16F7E">
      <w:pPr>
        <w:jc w:val="both"/>
      </w:pPr>
      <w:r>
        <w:t>W z</w:t>
      </w:r>
      <w:r w:rsidR="00F870B2">
        <w:t xml:space="preserve">wiązku z wyczerpaniem porządku obrad Przewodniczący Jacek Balicki zakończył posiedzenie Walnego Zebrania Członków „Królewskiego Ponizia”. </w:t>
      </w:r>
    </w:p>
    <w:p w:rsidR="00C67036" w:rsidRDefault="00C67036" w:rsidP="00C67036">
      <w:pPr>
        <w:spacing w:before="100" w:beforeAutospacing="1" w:after="100" w:afterAutospacing="1"/>
        <w:jc w:val="both"/>
      </w:pPr>
    </w:p>
    <w:p w:rsidR="00C67036" w:rsidRDefault="00C67036" w:rsidP="00C67036">
      <w:pPr>
        <w:spacing w:before="100" w:beforeAutospacing="1" w:after="100" w:afterAutospacing="1"/>
        <w:jc w:val="both"/>
      </w:pPr>
    </w:p>
    <w:p w:rsidR="00ED68F2" w:rsidRDefault="00F870B2" w:rsidP="002945AA">
      <w:pPr>
        <w:jc w:val="both"/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F870B2" w:rsidRPr="00F870B2" w:rsidRDefault="00F870B2" w:rsidP="002945AA">
      <w:pPr>
        <w:jc w:val="both"/>
        <w:rPr>
          <w:sz w:val="20"/>
          <w:szCs w:val="20"/>
        </w:rPr>
      </w:pPr>
      <w:r w:rsidRPr="00F870B2">
        <w:rPr>
          <w:sz w:val="20"/>
          <w:szCs w:val="20"/>
        </w:rPr>
        <w:t xml:space="preserve">podpis protokolanta </w:t>
      </w:r>
      <w:r w:rsidRPr="00F870B2">
        <w:rPr>
          <w:sz w:val="20"/>
          <w:szCs w:val="20"/>
        </w:rPr>
        <w:tab/>
      </w:r>
      <w:r w:rsidRPr="00F870B2">
        <w:rPr>
          <w:sz w:val="20"/>
          <w:szCs w:val="20"/>
        </w:rPr>
        <w:tab/>
      </w:r>
      <w:r w:rsidRPr="00F870B2">
        <w:rPr>
          <w:sz w:val="20"/>
          <w:szCs w:val="20"/>
        </w:rPr>
        <w:tab/>
      </w:r>
      <w:r w:rsidRPr="00F870B2">
        <w:rPr>
          <w:sz w:val="20"/>
          <w:szCs w:val="20"/>
        </w:rPr>
        <w:tab/>
      </w:r>
      <w:r w:rsidRPr="00F870B2">
        <w:rPr>
          <w:sz w:val="20"/>
          <w:szCs w:val="20"/>
        </w:rPr>
        <w:tab/>
      </w:r>
      <w:r w:rsidRPr="00F870B2">
        <w:rPr>
          <w:sz w:val="20"/>
          <w:szCs w:val="20"/>
        </w:rPr>
        <w:tab/>
      </w:r>
      <w:r w:rsidRPr="00F870B2">
        <w:rPr>
          <w:sz w:val="20"/>
          <w:szCs w:val="20"/>
        </w:rPr>
        <w:tab/>
        <w:t>podpis przewodniczącego</w:t>
      </w:r>
    </w:p>
    <w:sectPr w:rsidR="00F870B2" w:rsidRPr="00F870B2" w:rsidSect="00E91B15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3CE" w:rsidRDefault="00BB63CE" w:rsidP="00357CBE">
      <w:r>
        <w:separator/>
      </w:r>
    </w:p>
  </w:endnote>
  <w:endnote w:type="continuationSeparator" w:id="0">
    <w:p w:rsidR="00BB63CE" w:rsidRDefault="00BB63CE" w:rsidP="00357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069" w:rsidRPr="00E4396B" w:rsidRDefault="00E05069" w:rsidP="00162BA7">
    <w:pPr>
      <w:tabs>
        <w:tab w:val="left" w:pos="6096"/>
      </w:tabs>
      <w:rPr>
        <w:rFonts w:ascii="Arial" w:eastAsia="Microsoft Yi Baiti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3CE" w:rsidRDefault="00BB63CE" w:rsidP="00357CBE">
      <w:r>
        <w:separator/>
      </w:r>
    </w:p>
  </w:footnote>
  <w:footnote w:type="continuationSeparator" w:id="0">
    <w:p w:rsidR="00BB63CE" w:rsidRDefault="00BB63CE" w:rsidP="00357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337"/>
    <w:multiLevelType w:val="multilevel"/>
    <w:tmpl w:val="919A4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52AB0"/>
    <w:multiLevelType w:val="multilevel"/>
    <w:tmpl w:val="DAF2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30722">
      <o:colormru v:ext="edit" colors="#7e4fc3,#4bacc6,#2579ad,#83c0e5,#33acff,#9fd8ff,#61bfff,#53b9ff"/>
      <o:colormenu v:ext="edit" fillcolor="#61bfff" strokecolor="#53b9ff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57CBE"/>
    <w:rsid w:val="00000E67"/>
    <w:rsid w:val="000313F4"/>
    <w:rsid w:val="00036101"/>
    <w:rsid w:val="000C7CC9"/>
    <w:rsid w:val="00140ED1"/>
    <w:rsid w:val="00162BA7"/>
    <w:rsid w:val="001A7A28"/>
    <w:rsid w:val="001D0FE0"/>
    <w:rsid w:val="001E3FAD"/>
    <w:rsid w:val="001F4C12"/>
    <w:rsid w:val="00243A86"/>
    <w:rsid w:val="00255BFC"/>
    <w:rsid w:val="00266FCE"/>
    <w:rsid w:val="00274B4F"/>
    <w:rsid w:val="002945AA"/>
    <w:rsid w:val="002F08FA"/>
    <w:rsid w:val="00307B25"/>
    <w:rsid w:val="00321163"/>
    <w:rsid w:val="00324FD2"/>
    <w:rsid w:val="00357CBE"/>
    <w:rsid w:val="003A37E1"/>
    <w:rsid w:val="003C3C05"/>
    <w:rsid w:val="003D436A"/>
    <w:rsid w:val="003E38A8"/>
    <w:rsid w:val="004A0DD2"/>
    <w:rsid w:val="004A1753"/>
    <w:rsid w:val="00500197"/>
    <w:rsid w:val="005150A0"/>
    <w:rsid w:val="00515C85"/>
    <w:rsid w:val="005161DD"/>
    <w:rsid w:val="0056333C"/>
    <w:rsid w:val="0059589A"/>
    <w:rsid w:val="005A1C96"/>
    <w:rsid w:val="005D52F8"/>
    <w:rsid w:val="00600FAB"/>
    <w:rsid w:val="006016A7"/>
    <w:rsid w:val="006028A4"/>
    <w:rsid w:val="006079DE"/>
    <w:rsid w:val="00624D5A"/>
    <w:rsid w:val="00674F68"/>
    <w:rsid w:val="0068541D"/>
    <w:rsid w:val="00685B17"/>
    <w:rsid w:val="006A2152"/>
    <w:rsid w:val="006C5817"/>
    <w:rsid w:val="00700FFB"/>
    <w:rsid w:val="00753F50"/>
    <w:rsid w:val="00760F3B"/>
    <w:rsid w:val="007A4935"/>
    <w:rsid w:val="007B78DC"/>
    <w:rsid w:val="007D1B2A"/>
    <w:rsid w:val="008974D7"/>
    <w:rsid w:val="008B7988"/>
    <w:rsid w:val="008C485A"/>
    <w:rsid w:val="00965D1F"/>
    <w:rsid w:val="00991D88"/>
    <w:rsid w:val="009A6294"/>
    <w:rsid w:val="009A7ADA"/>
    <w:rsid w:val="00A0659D"/>
    <w:rsid w:val="00A1042F"/>
    <w:rsid w:val="00A1320C"/>
    <w:rsid w:val="00A225C4"/>
    <w:rsid w:val="00A67564"/>
    <w:rsid w:val="00A97F0F"/>
    <w:rsid w:val="00AB0FBB"/>
    <w:rsid w:val="00AB4C1B"/>
    <w:rsid w:val="00B02F64"/>
    <w:rsid w:val="00B16F7E"/>
    <w:rsid w:val="00B23A79"/>
    <w:rsid w:val="00B602F2"/>
    <w:rsid w:val="00B609DD"/>
    <w:rsid w:val="00B6278D"/>
    <w:rsid w:val="00B70B0A"/>
    <w:rsid w:val="00B8006C"/>
    <w:rsid w:val="00B95E64"/>
    <w:rsid w:val="00BB2AD5"/>
    <w:rsid w:val="00BB63CE"/>
    <w:rsid w:val="00BE28DA"/>
    <w:rsid w:val="00BE2C77"/>
    <w:rsid w:val="00C251A6"/>
    <w:rsid w:val="00C25712"/>
    <w:rsid w:val="00C556A4"/>
    <w:rsid w:val="00C57246"/>
    <w:rsid w:val="00C67036"/>
    <w:rsid w:val="00CA5CBA"/>
    <w:rsid w:val="00CC62BF"/>
    <w:rsid w:val="00CD614E"/>
    <w:rsid w:val="00CE1966"/>
    <w:rsid w:val="00D4026A"/>
    <w:rsid w:val="00D402C1"/>
    <w:rsid w:val="00D54237"/>
    <w:rsid w:val="00D679AB"/>
    <w:rsid w:val="00D85365"/>
    <w:rsid w:val="00D85CE5"/>
    <w:rsid w:val="00DB3DE7"/>
    <w:rsid w:val="00E04F57"/>
    <w:rsid w:val="00E05069"/>
    <w:rsid w:val="00E14584"/>
    <w:rsid w:val="00E34D17"/>
    <w:rsid w:val="00E42A7E"/>
    <w:rsid w:val="00E4396B"/>
    <w:rsid w:val="00E8238E"/>
    <w:rsid w:val="00E8703A"/>
    <w:rsid w:val="00E9125F"/>
    <w:rsid w:val="00E91B15"/>
    <w:rsid w:val="00EA6DD4"/>
    <w:rsid w:val="00EA7FD6"/>
    <w:rsid w:val="00ED68F2"/>
    <w:rsid w:val="00EE3BE2"/>
    <w:rsid w:val="00F15641"/>
    <w:rsid w:val="00F36142"/>
    <w:rsid w:val="00F82C21"/>
    <w:rsid w:val="00F85245"/>
    <w:rsid w:val="00F870B2"/>
    <w:rsid w:val="00F87D46"/>
    <w:rsid w:val="00FE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ru v:ext="edit" colors="#7e4fc3,#4bacc6,#2579ad,#83c0e5,#33acff,#9fd8ff,#61bfff,#53b9ff"/>
      <o:colormenu v:ext="edit" fillcolor="#61bfff" strokecolor="#53b9ff" shadow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A6DD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A6D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Ewa</cp:lastModifiedBy>
  <cp:revision>2</cp:revision>
  <cp:lastPrinted>2017-04-20T11:04:00Z</cp:lastPrinted>
  <dcterms:created xsi:type="dcterms:W3CDTF">2017-05-24T12:26:00Z</dcterms:created>
  <dcterms:modified xsi:type="dcterms:W3CDTF">2017-05-24T12:26:00Z</dcterms:modified>
</cp:coreProperties>
</file>